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A7E" w:rsidRDefault="00040A7E" w:rsidP="00040A7E">
      <w:r>
        <w:t>ЮМШ - 7летняя программа</w:t>
      </w:r>
    </w:p>
    <w:p w:rsidR="00040A7E" w:rsidRDefault="00040A7E" w:rsidP="00040A7E">
      <w:r>
        <w:t>Программа ориентирована на школьников 5-11 классов. Основной целью данной программы является подготовка учащихся как к олимпиадам, так и к научно-исследовательской деятельности. Первые три года обучения посвящаются постановке и развитию техники математических рассуждений, в основном на примере олимпиадных задач. Начиная с 4 года ученики активно используют полученные знания, применяя их для самостоятельного доказательства теорем и изучения новых теоретических фактов. На 6 и 7 году обучения ученикам предлагаются исследовательские задачи, что позволяет им почувствовать себя юными учеными.</w:t>
      </w:r>
    </w:p>
    <w:p w:rsidR="00040A7E" w:rsidRDefault="00040A7E" w:rsidP="00040A7E">
      <w:r>
        <w:t xml:space="preserve"> </w:t>
      </w:r>
    </w:p>
    <w:p w:rsidR="00E31CC7" w:rsidRDefault="00E31CC7" w:rsidP="00040A7E"/>
    <w:p w:rsidR="00040A7E" w:rsidRDefault="00040A7E" w:rsidP="00040A7E">
      <w:bookmarkStart w:id="0" w:name="_GoBack"/>
      <w:bookmarkEnd w:id="0"/>
    </w:p>
    <w:sectPr w:rsidR="00040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1B4"/>
    <w:rsid w:val="00040A7E"/>
    <w:rsid w:val="003C31B4"/>
    <w:rsid w:val="00E3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485DE5-47AB-4582-B4CE-6B4FB4CDA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Матвеева</dc:creator>
  <cp:keywords/>
  <dc:description/>
  <cp:lastModifiedBy>Анна П. Матвеева</cp:lastModifiedBy>
  <cp:revision>2</cp:revision>
  <dcterms:created xsi:type="dcterms:W3CDTF">2021-09-28T07:06:00Z</dcterms:created>
  <dcterms:modified xsi:type="dcterms:W3CDTF">2021-09-28T07:06:00Z</dcterms:modified>
</cp:coreProperties>
</file>